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AA859" w14:textId="77777777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b/>
          <w:color w:val="000000"/>
          <w:sz w:val="28"/>
          <w:szCs w:val="28"/>
        </w:rPr>
        <w:t xml:space="preserve">附件二-1  </w:t>
      </w:r>
      <w:r>
        <w:rPr>
          <w:rFonts w:ascii="新細明體" w:eastAsia="新細明體" w:hAnsi="新細明體" w:cs="新細明體"/>
          <w:b/>
          <w:color w:val="000000"/>
        </w:rPr>
        <w:t>(至少三項活動，一為配合全民國防教育日，一為防空演習，另一為平時宣導)</w:t>
      </w:r>
    </w:p>
    <w:p w14:paraId="1B8938B3" w14:textId="3ED4C878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color w:val="000000"/>
          <w:sz w:val="30"/>
          <w:szCs w:val="30"/>
        </w:rPr>
        <w:t>彰化縣</w:t>
      </w:r>
      <w:r>
        <w:rPr>
          <w:rFonts w:ascii="標楷體" w:eastAsia="標楷體" w:hAnsi="標楷體" w:cs="標楷體"/>
          <w:b/>
          <w:sz w:val="30"/>
          <w:szCs w:val="30"/>
        </w:rPr>
        <w:t>大興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國民</w:t>
      </w:r>
      <w:r>
        <w:rPr>
          <w:rFonts w:ascii="標楷體" w:eastAsia="標楷體" w:hAnsi="標楷體" w:cs="標楷體"/>
          <w:b/>
          <w:sz w:val="30"/>
          <w:szCs w:val="30"/>
        </w:rPr>
        <w:t>小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學</w:t>
      </w:r>
      <w:r>
        <w:rPr>
          <w:rFonts w:ascii="標楷體" w:eastAsia="標楷體" w:hAnsi="標楷體" w:cs="標楷體"/>
          <w:b/>
          <w:sz w:val="30"/>
          <w:szCs w:val="30"/>
        </w:rPr>
        <w:t>11</w:t>
      </w:r>
      <w:r w:rsidR="00061497">
        <w:rPr>
          <w:rFonts w:ascii="標楷體" w:eastAsia="標楷體" w:hAnsi="標楷體" w:cs="標楷體" w:hint="eastAsia"/>
          <w:b/>
          <w:sz w:val="30"/>
          <w:szCs w:val="30"/>
        </w:rPr>
        <w:t>4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年全民國防教育宣導教育活動資料紀錄表</w:t>
      </w:r>
    </w:p>
    <w:tbl>
      <w:tblPr>
        <w:tblStyle w:val="ae"/>
        <w:tblW w:w="9640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463"/>
        <w:gridCol w:w="1253"/>
        <w:gridCol w:w="3505"/>
      </w:tblGrid>
      <w:tr w:rsidR="00F41DE9" w14:paraId="0717E5E2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E0BF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主題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08A9" w14:textId="73B439A2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全民國防教育日(9月</w:t>
            </w:r>
            <w:r w:rsidR="006D13A4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日)宣導活動</w:t>
            </w:r>
          </w:p>
        </w:tc>
      </w:tr>
      <w:tr w:rsidR="00F41DE9" w14:paraId="764A859F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AC234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日期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1A15" w14:textId="0366DAF0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FF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11</w:t>
            </w:r>
            <w:r w:rsidR="00C56944">
              <w:rPr>
                <w:rFonts w:ascii="標楷體" w:eastAsia="標楷體" w:hAnsi="標楷體" w:cs="標楷體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 w:cs="標楷體"/>
                <w:sz w:val="36"/>
                <w:szCs w:val="36"/>
              </w:rPr>
              <w:t>.9.</w:t>
            </w:r>
            <w:r w:rsidR="006D13A4">
              <w:rPr>
                <w:rFonts w:ascii="標楷體" w:eastAsia="標楷體" w:hAnsi="標楷體" w:cs="標楷體" w:hint="eastAsia"/>
                <w:sz w:val="36"/>
                <w:szCs w:val="36"/>
              </w:rPr>
              <w:t>3</w:t>
            </w:r>
          </w:p>
        </w:tc>
      </w:tr>
      <w:tr w:rsidR="00F41DE9" w14:paraId="6B62595B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177B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主講人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80C2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學務人員</w:t>
            </w:r>
          </w:p>
        </w:tc>
      </w:tr>
      <w:tr w:rsidR="00F41DE9" w14:paraId="354FE8DE" w14:textId="77777777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F1D1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對象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BF36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全校師生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3DC1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人數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E55D" w14:textId="4042A628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28</w:t>
            </w:r>
            <w:r w:rsidR="00061497">
              <w:rPr>
                <w:rFonts w:ascii="標楷體" w:eastAsia="標楷體" w:hAnsi="標楷體" w:cs="標楷體" w:hint="eastAsia"/>
                <w:sz w:val="36"/>
                <w:szCs w:val="36"/>
              </w:rPr>
              <w:t>3</w:t>
            </w:r>
          </w:p>
        </w:tc>
      </w:tr>
      <w:tr w:rsidR="00F41DE9" w14:paraId="60C3E0AB" w14:textId="77777777">
        <w:trPr>
          <w:cantSplit/>
          <w:trHeight w:val="479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55C72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宣 導（活動）綱 要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6C69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介紹九三軍人節由來，向國軍致敬感謝。</w:t>
            </w:r>
          </w:p>
        </w:tc>
      </w:tr>
      <w:tr w:rsidR="00F41DE9" w14:paraId="1F2E9D44" w14:textId="77777777">
        <w:trPr>
          <w:cantSplit/>
          <w:trHeight w:val="413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E8DF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成  果  照  片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88A4D" w14:textId="25C945A0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06D5B8AB" wp14:editId="6B0795DE">
                  <wp:extent cx="2508838" cy="1881629"/>
                  <wp:effectExtent l="0" t="0" r="6350" b="4445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38" cy="1881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noProof/>
                <w:sz w:val="36"/>
                <w:szCs w:val="36"/>
              </w:rPr>
              <w:drawing>
                <wp:inline distT="114300" distB="114300" distL="114300" distR="114300" wp14:anchorId="162A0837" wp14:editId="52807D31">
                  <wp:extent cx="2446020" cy="1844040"/>
                  <wp:effectExtent l="0" t="0" r="0" b="3810"/>
                  <wp:docPr id="1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53" cy="1844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405C1" w14:textId="71A2D414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承辦人：</w:t>
      </w:r>
      <w:r w:rsidR="0011619D">
        <w:rPr>
          <w:rFonts w:ascii="標楷體" w:eastAsia="標楷體" w:hAnsi="標楷體" w:cs="標楷體" w:hint="eastAsia"/>
          <w:color w:val="000000"/>
          <w:sz w:val="28"/>
          <w:szCs w:val="28"/>
        </w:rPr>
        <w:t>顧庭均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單位主管：</w:t>
      </w:r>
      <w:r w:rsidR="0011619D">
        <w:rPr>
          <w:rFonts w:ascii="標楷體" w:eastAsia="標楷體" w:hAnsi="標楷體" w:cs="標楷體" w:hint="eastAsia"/>
          <w:color w:val="000000"/>
          <w:sz w:val="28"/>
          <w:szCs w:val="28"/>
        </w:rPr>
        <w:t>洪文龍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校長： </w:t>
      </w:r>
      <w:r w:rsidR="0011619D">
        <w:rPr>
          <w:rFonts w:ascii="標楷體" w:eastAsia="標楷體" w:hAnsi="標楷體" w:cs="標楷體" w:hint="eastAsia"/>
          <w:color w:val="000000"/>
          <w:sz w:val="28"/>
          <w:szCs w:val="28"/>
        </w:rPr>
        <w:t>梁瑞祺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 </w:t>
      </w:r>
      <w:r>
        <w:br w:type="page"/>
      </w:r>
    </w:p>
    <w:p w14:paraId="646DA4F6" w14:textId="77777777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b/>
          <w:color w:val="000000"/>
          <w:sz w:val="28"/>
          <w:szCs w:val="28"/>
        </w:rPr>
        <w:lastRenderedPageBreak/>
        <w:t xml:space="preserve">附件二-2  </w:t>
      </w:r>
      <w:r>
        <w:rPr>
          <w:rFonts w:ascii="新細明體" w:eastAsia="新細明體" w:hAnsi="新細明體" w:cs="新細明體"/>
          <w:b/>
          <w:color w:val="000000"/>
        </w:rPr>
        <w:t>(至少三項活動，一為配合全民國防教育日，一為防空演習，另一為平時宣導)</w:t>
      </w:r>
    </w:p>
    <w:p w14:paraId="5D5E6821" w14:textId="54169529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t>彰化縣</w:t>
      </w:r>
      <w:r>
        <w:rPr>
          <w:rFonts w:ascii="標楷體" w:eastAsia="標楷體" w:hAnsi="標楷體" w:cs="標楷體"/>
          <w:b/>
          <w:sz w:val="30"/>
          <w:szCs w:val="30"/>
        </w:rPr>
        <w:t>大興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國民</w:t>
      </w:r>
      <w:r>
        <w:rPr>
          <w:rFonts w:ascii="標楷體" w:eastAsia="標楷體" w:hAnsi="標楷體" w:cs="標楷體"/>
          <w:b/>
          <w:sz w:val="30"/>
          <w:szCs w:val="30"/>
        </w:rPr>
        <w:t>小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學</w:t>
      </w:r>
      <w:r>
        <w:rPr>
          <w:rFonts w:ascii="標楷體" w:eastAsia="標楷體" w:hAnsi="標楷體" w:cs="標楷體"/>
          <w:b/>
          <w:sz w:val="30"/>
          <w:szCs w:val="30"/>
        </w:rPr>
        <w:t>11</w:t>
      </w:r>
      <w:r w:rsidR="00114A41">
        <w:rPr>
          <w:rFonts w:ascii="標楷體" w:eastAsia="標楷體" w:hAnsi="標楷體" w:cs="標楷體" w:hint="eastAsia"/>
          <w:b/>
          <w:sz w:val="30"/>
          <w:szCs w:val="30"/>
        </w:rPr>
        <w:t>4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年全民國防教育宣導教育活動資料紀錄表</w:t>
      </w:r>
    </w:p>
    <w:tbl>
      <w:tblPr>
        <w:tblStyle w:val="af"/>
        <w:tblW w:w="9640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605"/>
        <w:gridCol w:w="1253"/>
        <w:gridCol w:w="3505"/>
      </w:tblGrid>
      <w:tr w:rsidR="00F41DE9" w14:paraId="458609E7" w14:textId="7777777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D9002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主題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6449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防災演習成果</w:t>
            </w:r>
          </w:p>
        </w:tc>
      </w:tr>
      <w:tr w:rsidR="00F41DE9" w14:paraId="4AF62C0B" w14:textId="7777777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C466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日期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62F5" w14:textId="5C98DB43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11</w:t>
            </w:r>
            <w:r w:rsidR="00114A41">
              <w:rPr>
                <w:rFonts w:ascii="標楷體" w:eastAsia="標楷體" w:hAnsi="標楷體" w:cs="標楷體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 w:cs="標楷體"/>
                <w:sz w:val="36"/>
                <w:szCs w:val="36"/>
              </w:rPr>
              <w:t>.9.</w:t>
            </w:r>
            <w:r w:rsidR="00114A41">
              <w:rPr>
                <w:rFonts w:ascii="標楷體" w:eastAsia="標楷體" w:hAnsi="標楷體" w:cs="標楷體" w:hint="eastAsia"/>
                <w:sz w:val="36"/>
                <w:szCs w:val="36"/>
              </w:rPr>
              <w:t>19</w:t>
            </w:r>
          </w:p>
        </w:tc>
      </w:tr>
      <w:tr w:rsidR="00F41DE9" w14:paraId="4341D510" w14:textId="7777777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47012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主持人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46B9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校長</w:t>
            </w:r>
          </w:p>
        </w:tc>
      </w:tr>
      <w:tr w:rsidR="00F41DE9" w14:paraId="4E6C8148" w14:textId="77777777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A6F2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對象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847C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全校師生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321C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人數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2453" w14:textId="21342D50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28</w:t>
            </w:r>
            <w:r w:rsidR="00114A41">
              <w:rPr>
                <w:rFonts w:ascii="標楷體" w:eastAsia="標楷體" w:hAnsi="標楷體" w:cs="標楷體" w:hint="eastAsia"/>
                <w:sz w:val="36"/>
                <w:szCs w:val="36"/>
              </w:rPr>
              <w:t>3</w:t>
            </w:r>
          </w:p>
        </w:tc>
      </w:tr>
      <w:tr w:rsidR="00F41DE9" w14:paraId="07E31C45" w14:textId="77777777">
        <w:trPr>
          <w:cantSplit/>
          <w:trHeight w:val="47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88E2F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 w:right="11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宣 導（活動）綱 要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718C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災難掩護的演練</w:t>
            </w:r>
          </w:p>
          <w:p w14:paraId="5607E4D8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各組防災作業的演練</w:t>
            </w:r>
          </w:p>
        </w:tc>
      </w:tr>
      <w:tr w:rsidR="00F41DE9" w14:paraId="76D5EC54" w14:textId="77777777">
        <w:trPr>
          <w:cantSplit/>
          <w:trHeight w:val="41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48D3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成  果  照  片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6A49D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inline distT="0" distB="0" distL="0" distR="0" wp14:anchorId="75E67DF9" wp14:editId="29DB05F6">
                  <wp:extent cx="2397173" cy="1797880"/>
                  <wp:effectExtent l="0" t="0" r="3175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73" cy="179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inline distT="0" distB="0" distL="0" distR="0" wp14:anchorId="71D68E00" wp14:editId="436C3932">
                  <wp:extent cx="2253069" cy="1689802"/>
                  <wp:effectExtent l="0" t="0" r="0" b="5715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69" cy="1689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855CB" w14:textId="5807EF17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承辦人：</w:t>
      </w:r>
      <w:r w:rsidR="00E93C89">
        <w:rPr>
          <w:rFonts w:ascii="標楷體" w:eastAsia="標楷體" w:hAnsi="標楷體" w:cs="標楷體" w:hint="eastAsia"/>
          <w:color w:val="000000"/>
          <w:sz w:val="28"/>
          <w:szCs w:val="28"/>
        </w:rPr>
        <w:t>顧庭均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單位主管：</w:t>
      </w:r>
      <w:r w:rsidR="00E93C89">
        <w:rPr>
          <w:rFonts w:ascii="標楷體" w:eastAsia="標楷體" w:hAnsi="標楷體" w:cs="標楷體" w:hint="eastAsia"/>
          <w:color w:val="000000"/>
          <w:sz w:val="28"/>
          <w:szCs w:val="28"/>
        </w:rPr>
        <w:t>洪文龍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校長： </w:t>
      </w:r>
      <w:r w:rsidR="00E93C89">
        <w:rPr>
          <w:rFonts w:ascii="標楷體" w:eastAsia="標楷體" w:hAnsi="標楷體" w:cs="標楷體" w:hint="eastAsia"/>
          <w:color w:val="000000"/>
          <w:sz w:val="28"/>
          <w:szCs w:val="28"/>
        </w:rPr>
        <w:t>梁瑞祺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 </w:t>
      </w:r>
      <w:r>
        <w:br w:type="page"/>
      </w:r>
      <w:r>
        <w:rPr>
          <w:rFonts w:ascii="新細明體" w:eastAsia="新細明體" w:hAnsi="新細明體" w:cs="新細明體"/>
          <w:b/>
          <w:color w:val="000000"/>
          <w:sz w:val="28"/>
          <w:szCs w:val="28"/>
        </w:rPr>
        <w:t xml:space="preserve">附件二-3  </w:t>
      </w:r>
      <w:r>
        <w:rPr>
          <w:rFonts w:ascii="新細明體" w:eastAsia="新細明體" w:hAnsi="新細明體" w:cs="新細明體"/>
          <w:b/>
          <w:color w:val="000000"/>
        </w:rPr>
        <w:t>(至少三項活動，一為配合全民國防教育日，一為防空演習，另一為平時宣導)</w:t>
      </w:r>
    </w:p>
    <w:p w14:paraId="11600937" w14:textId="312264D4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t>彰化縣</w:t>
      </w:r>
      <w:r>
        <w:rPr>
          <w:rFonts w:ascii="標楷體" w:eastAsia="標楷體" w:hAnsi="標楷體" w:cs="標楷體"/>
          <w:b/>
          <w:sz w:val="30"/>
          <w:szCs w:val="30"/>
        </w:rPr>
        <w:t>大興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國民</w:t>
      </w:r>
      <w:r>
        <w:rPr>
          <w:rFonts w:ascii="標楷體" w:eastAsia="標楷體" w:hAnsi="標楷體" w:cs="標楷體"/>
          <w:b/>
          <w:sz w:val="30"/>
          <w:szCs w:val="30"/>
        </w:rPr>
        <w:t>小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學</w:t>
      </w:r>
      <w:r>
        <w:rPr>
          <w:rFonts w:ascii="標楷體" w:eastAsia="標楷體" w:hAnsi="標楷體" w:cs="標楷體"/>
          <w:b/>
          <w:sz w:val="30"/>
          <w:szCs w:val="30"/>
        </w:rPr>
        <w:t>11</w:t>
      </w:r>
      <w:r w:rsidR="00C56944">
        <w:rPr>
          <w:rFonts w:ascii="標楷體" w:eastAsia="標楷體" w:hAnsi="標楷體" w:cs="標楷體" w:hint="eastAsia"/>
          <w:b/>
          <w:sz w:val="30"/>
          <w:szCs w:val="30"/>
        </w:rPr>
        <w:t>4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年全民國防教育宣導教育活動資料紀錄表</w:t>
      </w:r>
    </w:p>
    <w:tbl>
      <w:tblPr>
        <w:tblStyle w:val="af0"/>
        <w:tblW w:w="992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3747"/>
        <w:gridCol w:w="1253"/>
        <w:gridCol w:w="3789"/>
      </w:tblGrid>
      <w:tr w:rsidR="00F41DE9" w14:paraId="13FA5D0C" w14:textId="77777777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E4CDC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主題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7182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40"/>
                <w:szCs w:val="40"/>
              </w:rPr>
              <w:t>國防軍備初探</w:t>
            </w:r>
          </w:p>
        </w:tc>
      </w:tr>
      <w:tr w:rsidR="00F41DE9" w14:paraId="19B87059" w14:textId="77777777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6084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日期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628D" w14:textId="17D2B86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11</w:t>
            </w:r>
            <w:r w:rsidR="00C56944">
              <w:rPr>
                <w:rFonts w:ascii="標楷體" w:eastAsia="標楷體" w:hAnsi="標楷體" w:cs="標楷體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 w:cs="標楷體"/>
                <w:sz w:val="36"/>
                <w:szCs w:val="36"/>
              </w:rPr>
              <w:t>.12.</w:t>
            </w:r>
            <w:r w:rsidR="00C56944">
              <w:rPr>
                <w:rFonts w:ascii="標楷體" w:eastAsia="標楷體" w:hAnsi="標楷體" w:cs="標楷體" w:hint="eastAsia"/>
                <w:sz w:val="36"/>
                <w:szCs w:val="36"/>
              </w:rPr>
              <w:t>9</w:t>
            </w:r>
          </w:p>
        </w:tc>
      </w:tr>
      <w:tr w:rsidR="00F41DE9" w14:paraId="5ACD99DA" w14:textId="77777777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AD7DB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主講人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CF04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學務人員</w:t>
            </w:r>
          </w:p>
        </w:tc>
      </w:tr>
      <w:tr w:rsidR="00F41DE9" w14:paraId="138E59B7" w14:textId="77777777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43263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對象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DD2E8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學生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1168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人數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97D4" w14:textId="6A07428F" w:rsidR="00F41DE9" w:rsidRDefault="00C5694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22</w:t>
            </w:r>
          </w:p>
        </w:tc>
      </w:tr>
      <w:tr w:rsidR="00F41DE9" w14:paraId="23760730" w14:textId="77777777">
        <w:trPr>
          <w:cantSplit/>
          <w:trHeight w:val="479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6FB6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13" w:right="11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宣 導（活動）綱 要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75BA" w14:textId="77777777" w:rsidR="00F41DE9" w:rsidRDefault="00F41D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36"/>
                <w:szCs w:val="36"/>
              </w:rPr>
            </w:pPr>
          </w:p>
          <w:p w14:paraId="0003FE32" w14:textId="77777777" w:rsidR="00F41DE9" w:rsidRDefault="00F41D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 w:hint="eastAsia"/>
                <w:sz w:val="36"/>
                <w:szCs w:val="36"/>
              </w:rPr>
            </w:pPr>
          </w:p>
          <w:p w14:paraId="343B79E4" w14:textId="77777777" w:rsidR="00F41DE9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sz w:val="36"/>
                <w:szCs w:val="36"/>
              </w:rPr>
              <w:t>觀看國防教育補充教材，認識國防軍備，</w:t>
            </w:r>
          </w:p>
          <w:p w14:paraId="68BFDC5F" w14:textId="0192B82D" w:rsidR="00F41DE9" w:rsidRDefault="00C5694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36"/>
                <w:szCs w:val="36"/>
              </w:rPr>
              <w:t>及災害發生時全民動員的重要性</w:t>
            </w:r>
            <w:r w:rsidR="00000000">
              <w:rPr>
                <w:rFonts w:ascii="標楷體" w:eastAsia="標楷體" w:hAnsi="標楷體" w:cs="標楷體"/>
                <w:sz w:val="36"/>
                <w:szCs w:val="36"/>
              </w:rPr>
              <w:t>。</w:t>
            </w:r>
          </w:p>
        </w:tc>
      </w:tr>
      <w:tr w:rsidR="00F41DE9" w14:paraId="11FCA7FB" w14:textId="77777777">
        <w:trPr>
          <w:cantSplit/>
          <w:trHeight w:val="41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E6FFE" w14:textId="77777777" w:rsidR="00F41D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成  果  照  片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B158E" w14:textId="77777777" w:rsidR="00F41D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  <w:p w14:paraId="3F16977E" w14:textId="77777777" w:rsidR="00F41D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inline distT="0" distB="0" distL="0" distR="0" wp14:anchorId="15DFC8D0" wp14:editId="744AA85E">
                  <wp:extent cx="2522703" cy="1892027"/>
                  <wp:effectExtent l="0" t="0" r="0" b="0"/>
                  <wp:docPr id="1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4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03" cy="1892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CD784C" wp14:editId="1BE9D2DA">
                  <wp:extent cx="2530699" cy="2180060"/>
                  <wp:effectExtent l="0" t="0" r="3175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3" r="17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699" cy="218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BEA260" w14:textId="77777777" w:rsidR="00F41DE9" w:rsidRDefault="00F41D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0C682268" w14:textId="77777777" w:rsidR="00F41DE9" w:rsidRDefault="00F41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24C50481" w14:textId="49F7FC2C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承辦人：</w:t>
      </w:r>
      <w:r w:rsidR="00C56944">
        <w:rPr>
          <w:rFonts w:ascii="標楷體" w:eastAsia="標楷體" w:hAnsi="標楷體" w:cs="標楷體" w:hint="eastAsia"/>
          <w:color w:val="000000"/>
          <w:sz w:val="28"/>
          <w:szCs w:val="28"/>
        </w:rPr>
        <w:t>顧庭均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r w:rsidR="00C56944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單位主管：</w:t>
      </w:r>
      <w:r w:rsidR="00C56944">
        <w:rPr>
          <w:rFonts w:ascii="標楷體" w:eastAsia="標楷體" w:hAnsi="標楷體" w:cs="標楷體" w:hint="eastAsia"/>
          <w:color w:val="000000"/>
          <w:sz w:val="28"/>
          <w:szCs w:val="28"/>
        </w:rPr>
        <w:t>洪文龍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校長： </w:t>
      </w:r>
      <w:r w:rsidR="00C56944">
        <w:rPr>
          <w:rFonts w:ascii="標楷體" w:eastAsia="標楷體" w:hAnsi="標楷體" w:cs="標楷體" w:hint="eastAsia"/>
          <w:color w:val="000000"/>
          <w:sz w:val="28"/>
          <w:szCs w:val="28"/>
        </w:rPr>
        <w:t>梁瑞祺</w:t>
      </w:r>
    </w:p>
    <w:p w14:paraId="354A84CF" w14:textId="77777777" w:rsidR="00F41D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 </w:t>
      </w:r>
    </w:p>
    <w:sectPr w:rsidR="00F41DE9">
      <w:footerReference w:type="default" r:id="rId13"/>
      <w:pgSz w:w="11906" w:h="16838"/>
      <w:pgMar w:top="851" w:right="1588" w:bottom="1134" w:left="1588" w:header="0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4AA11" w14:textId="77777777" w:rsidR="00D86AD5" w:rsidRDefault="00D86AD5">
      <w:r>
        <w:separator/>
      </w:r>
    </w:p>
  </w:endnote>
  <w:endnote w:type="continuationSeparator" w:id="0">
    <w:p w14:paraId="0E6AA878" w14:textId="77777777" w:rsidR="00D86AD5" w:rsidRDefault="00D8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7340" w14:textId="77777777" w:rsidR="00F41DE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1497">
      <w:rPr>
        <w:noProof/>
        <w:color w:val="000000"/>
      </w:rPr>
      <w:t>1</w:t>
    </w:r>
    <w:r>
      <w:rPr>
        <w:color w:val="000000"/>
      </w:rPr>
      <w:fldChar w:fldCharType="end"/>
    </w:r>
  </w:p>
  <w:p w14:paraId="187A1925" w14:textId="77777777" w:rsidR="00F41DE9" w:rsidRDefault="00F41DE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03B47" w14:textId="77777777" w:rsidR="00D86AD5" w:rsidRDefault="00D86AD5">
      <w:r>
        <w:separator/>
      </w:r>
    </w:p>
  </w:footnote>
  <w:footnote w:type="continuationSeparator" w:id="0">
    <w:p w14:paraId="6DE3809B" w14:textId="77777777" w:rsidR="00D86AD5" w:rsidRDefault="00D86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DE9"/>
    <w:rsid w:val="00061497"/>
    <w:rsid w:val="00114A41"/>
    <w:rsid w:val="0011619D"/>
    <w:rsid w:val="006D13A4"/>
    <w:rsid w:val="00C56944"/>
    <w:rsid w:val="00D86AD5"/>
    <w:rsid w:val="00DF6375"/>
    <w:rsid w:val="00E93C89"/>
    <w:rsid w:val="00F4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1E714"/>
  <w15:docId w15:val="{E97F46F2-A545-4FA9-B378-61DDFC70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65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B656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97731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A4A84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7A4A84"/>
  </w:style>
  <w:style w:type="paragraph" w:styleId="ac">
    <w:name w:val="footer"/>
    <w:basedOn w:val="a"/>
    <w:link w:val="ad"/>
    <w:uiPriority w:val="99"/>
    <w:unhideWhenUsed/>
    <w:rsid w:val="007A4A84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7A4A84"/>
  </w:style>
  <w:style w:type="table" w:customStyle="1" w:styleId="ae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23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HVB6gmHnCKJB37gb34wfMhowg==">CgMxLjAyCGguZ2pkZ3hzOAByITFEc2dtcW1hRnFfaWUxcG1PcWJoNjNmZElrZlJmUlotbg==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庭均 顧</cp:lastModifiedBy>
  <cp:revision>7</cp:revision>
  <dcterms:created xsi:type="dcterms:W3CDTF">2023-12-24T04:09:00Z</dcterms:created>
  <dcterms:modified xsi:type="dcterms:W3CDTF">2025-12-20T14:56:00Z</dcterms:modified>
</cp:coreProperties>
</file>